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6" w:rsidRDefault="00497C0A" w:rsidP="004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A">
        <w:rPr>
          <w:rFonts w:ascii="Times New Roman" w:hAnsi="Times New Roman" w:cs="Times New Roman"/>
          <w:b/>
          <w:sz w:val="28"/>
          <w:szCs w:val="28"/>
        </w:rPr>
        <w:t xml:space="preserve">Программа VIII научно-практическая конференция </w:t>
      </w:r>
    </w:p>
    <w:p w:rsidR="00497C0A" w:rsidRPr="00497C0A" w:rsidRDefault="00497C0A" w:rsidP="004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A">
        <w:rPr>
          <w:rFonts w:ascii="Times New Roman" w:hAnsi="Times New Roman" w:cs="Times New Roman"/>
          <w:b/>
          <w:sz w:val="28"/>
          <w:szCs w:val="28"/>
        </w:rPr>
        <w:t>«Открытый мир. Шаг в будущее»</w:t>
      </w:r>
    </w:p>
    <w:p w:rsidR="00604103" w:rsidRPr="00497C0A" w:rsidRDefault="00497C0A" w:rsidP="004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0A">
        <w:rPr>
          <w:rFonts w:ascii="Times New Roman" w:hAnsi="Times New Roman" w:cs="Times New Roman"/>
          <w:b/>
          <w:sz w:val="28"/>
          <w:szCs w:val="28"/>
        </w:rPr>
        <w:t>11.02.2023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12.40 – 13.55</w:t>
            </w:r>
          </w:p>
        </w:tc>
        <w:tc>
          <w:tcPr>
            <w:tcW w:w="7762" w:type="dxa"/>
          </w:tcPr>
          <w:p w:rsid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</w:t>
            </w:r>
            <w:r w:rsidR="00BF3124">
              <w:rPr>
                <w:rFonts w:ascii="Times New Roman" w:hAnsi="Times New Roman" w:cs="Times New Roman"/>
                <w:sz w:val="28"/>
                <w:szCs w:val="28"/>
              </w:rPr>
              <w:t>и (1 этаж). Сбор в актовом зале.</w:t>
            </w:r>
          </w:p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13.00 – 13.35</w:t>
            </w:r>
          </w:p>
        </w:tc>
        <w:tc>
          <w:tcPr>
            <w:tcW w:w="7762" w:type="dxa"/>
          </w:tcPr>
          <w:p w:rsidR="00FA5B46" w:rsidRDefault="00497C0A" w:rsidP="00F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6">
              <w:rPr>
                <w:rFonts w:ascii="Times New Roman" w:hAnsi="Times New Roman" w:cs="Times New Roman"/>
                <w:sz w:val="28"/>
                <w:szCs w:val="28"/>
              </w:rPr>
              <w:t>Пленарная часть</w:t>
            </w:r>
            <w:r w:rsidR="00CF5FB0" w:rsidRPr="00FA5B46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зал, 2 эт.)</w:t>
            </w:r>
            <w:r w:rsidRPr="00FA5B46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конференции. </w:t>
            </w:r>
          </w:p>
          <w:p w:rsidR="00FA5B46" w:rsidRDefault="00497C0A" w:rsidP="00FA5B46">
            <w:pPr>
              <w:pStyle w:val="a4"/>
              <w:numPr>
                <w:ilvl w:val="0"/>
                <w:numId w:val="1"/>
              </w:numPr>
              <w:ind w:left="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B4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директора школы Г.Б. Шандалова</w:t>
            </w:r>
          </w:p>
          <w:p w:rsidR="00FA5B46" w:rsidRPr="00FA5B46" w:rsidRDefault="00FA5B46" w:rsidP="00FA5B46">
            <w:pPr>
              <w:pStyle w:val="a4"/>
              <w:numPr>
                <w:ilvl w:val="0"/>
                <w:numId w:val="1"/>
              </w:numPr>
              <w:ind w:left="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B46">
              <w:rPr>
                <w:rFonts w:ascii="Times New Roman" w:hAnsi="Times New Roman" w:cs="Times New Roman"/>
                <w:sz w:val="28"/>
                <w:szCs w:val="28"/>
              </w:rPr>
              <w:t xml:space="preserve">Почему важно наукой заниматься в Москве? </w:t>
            </w:r>
            <w:r w:rsidR="00497C0A" w:rsidRPr="00FA5B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А.И.Молев</w:t>
            </w:r>
            <w:bookmarkStart w:id="0" w:name="_GoBack"/>
            <w:bookmarkEnd w:id="0"/>
          </w:p>
          <w:p w:rsidR="00497C0A" w:rsidRPr="00497C0A" w:rsidRDefault="00497C0A" w:rsidP="00FA5B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49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13.35 – 13.50</w:t>
            </w:r>
          </w:p>
        </w:tc>
        <w:tc>
          <w:tcPr>
            <w:tcW w:w="7762" w:type="dxa"/>
          </w:tcPr>
          <w:p w:rsidR="00497C0A" w:rsidRDefault="00BF3124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 – пауза.</w:t>
            </w:r>
          </w:p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13.50 – 15.00</w:t>
            </w:r>
          </w:p>
        </w:tc>
        <w:tc>
          <w:tcPr>
            <w:tcW w:w="7762" w:type="dxa"/>
          </w:tcPr>
          <w:p w:rsid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секций (стендовые доклады</w:t>
            </w:r>
            <w:r w:rsidR="00CF5FB0">
              <w:rPr>
                <w:rFonts w:ascii="Times New Roman" w:hAnsi="Times New Roman" w:cs="Times New Roman"/>
                <w:sz w:val="28"/>
                <w:szCs w:val="28"/>
              </w:rPr>
              <w:t xml:space="preserve"> – 2 и 3 эт.</w:t>
            </w:r>
            <w:r w:rsidRPr="00497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15.00 – 15.45</w:t>
            </w:r>
          </w:p>
        </w:tc>
        <w:tc>
          <w:tcPr>
            <w:tcW w:w="7762" w:type="dxa"/>
          </w:tcPr>
          <w:p w:rsid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стендовым докладам для родителей и абитуриентов. </w:t>
            </w:r>
          </w:p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15.00 – 15.45</w:t>
            </w:r>
          </w:p>
        </w:tc>
        <w:tc>
          <w:tcPr>
            <w:tcW w:w="7762" w:type="dxa"/>
          </w:tcPr>
          <w:p w:rsid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sz w:val="28"/>
                <w:szCs w:val="28"/>
              </w:rPr>
              <w:t xml:space="preserve">Работа жюри. </w:t>
            </w:r>
          </w:p>
          <w:p w:rsidR="00497C0A" w:rsidRPr="00497C0A" w:rsidRDefault="00497C0A" w:rsidP="00D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0A" w:rsidRPr="00497C0A" w:rsidTr="00497C0A">
        <w:tc>
          <w:tcPr>
            <w:tcW w:w="1809" w:type="dxa"/>
          </w:tcPr>
          <w:p w:rsidR="00497C0A" w:rsidRPr="00497C0A" w:rsidRDefault="00497C0A" w:rsidP="00D80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0A">
              <w:rPr>
                <w:rFonts w:ascii="Times New Roman" w:hAnsi="Times New Roman" w:cs="Times New Roman"/>
                <w:b/>
                <w:sz w:val="28"/>
                <w:szCs w:val="28"/>
              </w:rPr>
              <w:t>15.45 – 16.15</w:t>
            </w:r>
          </w:p>
        </w:tc>
        <w:tc>
          <w:tcPr>
            <w:tcW w:w="7762" w:type="dxa"/>
          </w:tcPr>
          <w:p w:rsidR="00497C0A" w:rsidRPr="00497C0A" w:rsidRDefault="00BF3124" w:rsidP="00BF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124">
              <w:rPr>
                <w:rFonts w:ascii="Times New Roman" w:hAnsi="Times New Roman" w:cs="Times New Roman"/>
                <w:sz w:val="28"/>
                <w:szCs w:val="28"/>
              </w:rPr>
              <w:t>5 причин, почему нужно заниматься наукой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школе» </w:t>
            </w:r>
            <w:r w:rsidRPr="00BF3124">
              <w:rPr>
                <w:rFonts w:ascii="Times New Roman" w:hAnsi="Times New Roman" w:cs="Times New Roman"/>
                <w:i/>
                <w:sz w:val="28"/>
                <w:szCs w:val="28"/>
              </w:rPr>
              <w:t>Ф.С.Сенатов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0A" w:rsidRPr="00497C0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 Награждение победителей</w:t>
            </w:r>
            <w:r w:rsidR="00CF5FB0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  <w:r w:rsidR="00497C0A" w:rsidRPr="0049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7C0A" w:rsidRPr="00497C0A" w:rsidRDefault="00497C0A" w:rsidP="00497C0A">
      <w:pPr>
        <w:rPr>
          <w:rFonts w:ascii="Times New Roman" w:hAnsi="Times New Roman" w:cs="Times New Roman"/>
          <w:sz w:val="28"/>
          <w:szCs w:val="28"/>
        </w:rPr>
      </w:pPr>
    </w:p>
    <w:sectPr w:rsidR="00497C0A" w:rsidRPr="00497C0A" w:rsidSect="007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AAF"/>
    <w:multiLevelType w:val="hybridMultilevel"/>
    <w:tmpl w:val="B1D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C0A"/>
    <w:rsid w:val="00497C0A"/>
    <w:rsid w:val="00604103"/>
    <w:rsid w:val="007D70E7"/>
    <w:rsid w:val="007F16F0"/>
    <w:rsid w:val="00841E81"/>
    <w:rsid w:val="00BF3124"/>
    <w:rsid w:val="00CF5FB0"/>
    <w:rsid w:val="00FA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Теплякова</dc:creator>
  <cp:lastModifiedBy>APFAL</cp:lastModifiedBy>
  <cp:revision>2</cp:revision>
  <cp:lastPrinted>2023-02-06T06:10:00Z</cp:lastPrinted>
  <dcterms:created xsi:type="dcterms:W3CDTF">2023-02-06T11:30:00Z</dcterms:created>
  <dcterms:modified xsi:type="dcterms:W3CDTF">2023-02-06T11:30:00Z</dcterms:modified>
</cp:coreProperties>
</file>